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企业注册流程</w:t>
      </w:r>
    </w:p>
    <w:p>
      <w:pPr>
        <w:widowControl w:val="0"/>
        <w:numPr>
          <w:ilvl w:val="0"/>
          <w:numId w:val="0"/>
        </w:numPr>
        <w:ind w:firstLine="440" w:firstLineChars="200"/>
        <w:jc w:val="both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在浏览器中搜索打开相关学校就业信息网。如：沈阳工学院就业信息网</w:t>
      </w:r>
      <w:r>
        <w:rPr>
          <w:rFonts w:hint="eastAsia"/>
          <w:sz w:val="24"/>
          <w:szCs w:val="24"/>
          <w:lang w:val="en-US" w:eastAsia="zh-CN"/>
        </w:rPr>
        <w:t>http://sygxy.bysjy.com.cn/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，点击</w:t>
      </w:r>
      <w:r>
        <w:rPr>
          <w:rFonts w:hint="eastAsia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  <w:t>单位登录/注册，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在跳转后的页面点击</w:t>
      </w:r>
      <w:r>
        <w:rPr>
          <w:rFonts w:hint="eastAsia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  <w:t>注册。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4150" cy="2540635"/>
            <wp:effectExtent l="0" t="0" r="8890" b="444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填写公司信息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单位名称：</w:t>
      </w:r>
      <w:r>
        <w:rPr>
          <w:rFonts w:hint="eastAsia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  <w:t>单位名称请与单位营业执照企业全称一致！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统一社会信用代码：</w:t>
      </w:r>
      <w:r>
        <w:rPr>
          <w:rFonts w:hint="eastAsia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  <w:t>18位统一社会信用代码/9位组织机构代码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sz w:val="28"/>
          <w:szCs w:val="36"/>
        </w:rPr>
        <w:drawing>
          <wp:inline distT="0" distB="0" distL="114300" distR="114300">
            <wp:extent cx="5269230" cy="1432560"/>
            <wp:effectExtent l="0" t="0" r="7620" b="152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帐号申请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ascii="黑体" w:hAnsi="黑体" w:eastAsia="黑体" w:cs="黑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28"/>
          <w:szCs w:val="28"/>
          <w:lang w:val="en-US" w:eastAsia="zh-CN"/>
        </w:rPr>
        <w:t>该单位名称/统一社会信用代码是首次注册</w:t>
      </w:r>
    </w:p>
    <w:p>
      <w:pPr>
        <w:widowControl w:val="0"/>
        <w:numPr>
          <w:ilvl w:val="0"/>
          <w:numId w:val="3"/>
        </w:numPr>
        <w:ind w:left="420" w:leftChars="0" w:hanging="42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填写帐号信息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用户姓名：申请人姓名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所属部门：申请人所在的部门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联系手机：注册的手机号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登录密码：后期登录的密码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图形验证码：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手机验证码：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认证材料：需要先点击“下载帐号授权书模板”，按照模板要求完善之后拍照上传</w:t>
      </w:r>
    </w:p>
    <w:p>
      <w:pPr>
        <w:widowControl w:val="0"/>
        <w:numPr>
          <w:ilvl w:val="0"/>
          <w:numId w:val="0"/>
        </w:numPr>
        <w:jc w:val="both"/>
        <w:rPr>
          <w:sz w:val="28"/>
          <w:szCs w:val="36"/>
        </w:rPr>
      </w:pPr>
      <w:r>
        <w:rPr>
          <w:sz w:val="28"/>
          <w:szCs w:val="36"/>
        </w:rPr>
        <w:drawing>
          <wp:inline distT="0" distB="0" distL="114300" distR="114300">
            <wp:extent cx="5268595" cy="4546600"/>
            <wp:effectExtent l="0" t="0" r="8255" b="635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公司认证资料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所在省份：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所在城市：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单位地址：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固定电话：座机；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单位邮箱：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招聘邮箱：用于学生在平台投递简历；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邮编：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单位性质：填写企业性质；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所属行业：填写所属行业</w:t>
      </w:r>
      <w:r>
        <w:rPr>
          <w:rFonts w:hint="eastAsia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  <w:t>（用于系统的行业信息精准推送）</w:t>
      </w: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单位规模：填写企业规模；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注册资金：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单位标签：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企业资料：上传企业组织机构代码证以及营业执照，</w:t>
      </w:r>
      <w:r>
        <w:rPr>
          <w:rFonts w:hint="eastAsia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  <w:t>须上传原件的彩色扫描件或加盖彩色公章，</w:t>
      </w:r>
      <w:r>
        <w:rPr>
          <w:rFonts w:hint="eastAsia" w:ascii="黑体" w:hAnsi="黑体" w:eastAsia="黑体" w:cs="黑体"/>
          <w:b w:val="0"/>
          <w:bCs w:val="0"/>
          <w:color w:val="000000"/>
          <w:sz w:val="22"/>
          <w:szCs w:val="22"/>
          <w:lang w:val="en-US" w:eastAsia="zh-CN"/>
        </w:rPr>
        <w:t>若为三证合一的营业执照则只需上传营业执照即可；如果是院校、培训机构请上传办学许可证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2"/>
          <w:szCs w:val="22"/>
          <w:lang w:val="en-US" w:eastAsia="zh-CN"/>
        </w:rPr>
        <w:t>公司简介：单位的简要介绍。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sz w:val="22"/>
          <w:szCs w:val="22"/>
          <w:lang w:val="en-US" w:eastAsia="zh-CN"/>
        </w:rPr>
      </w:pPr>
    </w:p>
    <w:p>
      <w:pPr>
        <w:widowControl w:val="0"/>
        <w:numPr>
          <w:ilvl w:val="0"/>
          <w:numId w:val="5"/>
        </w:num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申请招聘信息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2"/>
          <w:szCs w:val="22"/>
          <w:lang w:val="en-US" w:eastAsia="zh-CN"/>
        </w:rPr>
        <w:t>申请类型：宣讲会、双选会、在线招聘任、暂不招聘选其一；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招聘信息渠道：请自行选择；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是否校友企业：请自行选择；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招聘需求：请自行填写；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申请说明：请输入对场地大小以及多媒体等设备的需求；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招聘简章：请填写贵单位招聘简章；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</w:p>
    <w:p>
      <w:pPr>
        <w:widowControl w:val="0"/>
        <w:numPr>
          <w:ilvl w:val="0"/>
          <w:numId w:val="6"/>
        </w:num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点击提交并绑定微信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3675" cy="1016635"/>
            <wp:effectExtent l="0" t="0" r="3175" b="12065"/>
            <wp:docPr id="2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sz w:val="24"/>
          <w:szCs w:val="32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color w:val="FF000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28"/>
          <w:szCs w:val="28"/>
          <w:lang w:val="en-US" w:eastAsia="zh-CN"/>
        </w:rPr>
        <w:t>（2）该单位名称/统一社会信用代码帐号已经被注册</w:t>
      </w:r>
    </w:p>
    <w:p>
      <w:pPr>
        <w:widowControl w:val="0"/>
        <w:numPr>
          <w:ilvl w:val="0"/>
          <w:numId w:val="6"/>
        </w:numPr>
        <w:ind w:left="420" w:leftChars="0" w:hanging="42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填写帐号信息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申请类型：申请加入公司</w:t>
      </w:r>
      <w:r>
        <w:rPr>
          <w:rFonts w:hint="eastAsia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  <w:t>（需要公司管理员审核帐号申请，不需要上传管理员授权书）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；</w:t>
      </w:r>
    </w:p>
    <w:p>
      <w:pPr>
        <w:widowControl w:val="0"/>
        <w:numPr>
          <w:ilvl w:val="0"/>
          <w:numId w:val="0"/>
        </w:numPr>
        <w:ind w:firstLine="1100" w:firstLineChars="500"/>
        <w:jc w:val="both"/>
        <w:rPr>
          <w:rFonts w:hint="default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申请成为管理员</w:t>
      </w:r>
      <w:r>
        <w:rPr>
          <w:rFonts w:hint="eastAsia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  <w:t>（需要平台审核帐号申请，需要上传管理员授权书）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用户姓名：申请人姓名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所属部门：申请人所在的部门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联系手机：注册的手机号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登录密码：后期登录的密码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图形验证码：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手机验证码：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认证材料：需要先点击“下载帐号授权书模板”，按照模板要求完善之后拍照上传</w:t>
      </w:r>
      <w:r>
        <w:rPr>
          <w:rFonts w:hint="eastAsia" w:ascii="黑体" w:hAnsi="黑体" w:eastAsia="黑体" w:cs="黑体"/>
          <w:b w:val="0"/>
          <w:bCs w:val="0"/>
          <w:color w:val="FF0000"/>
          <w:sz w:val="22"/>
          <w:szCs w:val="22"/>
          <w:lang w:val="en-US" w:eastAsia="zh-CN"/>
        </w:rPr>
        <w:t>（如果申请类型为：加入该公司，则不需要上传管理员授权书）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color w:val="FF0000"/>
          <w:sz w:val="28"/>
          <w:szCs w:val="36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drawing>
          <wp:inline distT="0" distB="0" distL="114300" distR="114300">
            <wp:extent cx="5271770" cy="3414395"/>
            <wp:effectExtent l="0" t="0" r="508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6"/>
        </w:num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点击提交并绑定微信</w:t>
      </w:r>
    </w:p>
    <w:p>
      <w:pPr>
        <w:rPr>
          <w:rFonts w:hint="default"/>
          <w:lang w:val="en-US" w:eastAsia="zh-CN"/>
        </w:rPr>
      </w:pPr>
      <w:r>
        <w:rPr>
          <w:sz w:val="28"/>
          <w:szCs w:val="36"/>
        </w:rPr>
        <w:drawing>
          <wp:inline distT="0" distB="0" distL="114300" distR="114300">
            <wp:extent cx="5266055" cy="2799715"/>
            <wp:effectExtent l="0" t="0" r="1079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151E1A"/>
    <w:multiLevelType w:val="singleLevel"/>
    <w:tmpl w:val="E4151E1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E4D8C0B"/>
    <w:multiLevelType w:val="singleLevel"/>
    <w:tmpl w:val="1E4D8C0B"/>
    <w:lvl w:ilvl="0" w:tentative="0">
      <w:start w:val="1"/>
      <w:numFmt w:val="decimal"/>
      <w:suff w:val="space"/>
      <w:lvlText w:val="（%1）"/>
      <w:lvlJc w:val="left"/>
    </w:lvl>
  </w:abstractNum>
  <w:abstractNum w:abstractNumId="2">
    <w:nsid w:val="44C54864"/>
    <w:multiLevelType w:val="singleLevel"/>
    <w:tmpl w:val="44C5486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721BAD6"/>
    <w:multiLevelType w:val="singleLevel"/>
    <w:tmpl w:val="5721BAD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B8B793C"/>
    <w:multiLevelType w:val="singleLevel"/>
    <w:tmpl w:val="5B8B793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79EA4081"/>
    <w:multiLevelType w:val="singleLevel"/>
    <w:tmpl w:val="79EA408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0F75"/>
    <w:rsid w:val="0A1E0F75"/>
    <w:rsid w:val="270E7A2B"/>
    <w:rsid w:val="334328B7"/>
    <w:rsid w:val="66495841"/>
    <w:rsid w:val="7B9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2020-04-07T13:21:00Z</dcterms:created>
  <dc:creator>Helen</dc:creator>
  <cp:lastModifiedBy>譕</cp:lastModifiedBy>
  <dcterms:modified xsi:type="dcterms:W3CDTF">2021-05-10T02:34:15Z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E3D1AC1EDF144737AD9685C39773C55D</vt:lpwstr>
  </property>
</Properties>
</file>